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DOM ZDRAVLJA IVANJICA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13.SEPTEMBRA BR.39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IVANJICA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27.04.2021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616/2021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DOM ZDRAVLJA IVANJICA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8/21-1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Ishrana bolesnika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F02-0012470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03000000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Pire krompir i lovorov list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16.240,00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ILA PROMET DOO 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101123829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Milosava Erovića,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14.476,00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17.371,20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Partija 1 pitr krompir odgovar akeitrijumu za izbor ponude.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Razni prehrambeni proizvodi.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85.190,00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ILA PROMET DOO 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101123829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Milosava Erovića,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87.890,00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99.319,00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Kriterijum cena kod 2 partije ( razni prehambreni porizvodi ) viši je od procenjene vrednosti a nije više od tržišne vrednosti.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Ishrana bolesnika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8/21-1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545/2021, 16.04.2021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737.689,39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03000000-Poljoprivredni proizvodi, proizvodi poljoprivrednih gazdinstava, ribarstva, šumarstva i srodni proizvodi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F02-0012470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18.04.2021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27.04.2021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Milinko Aleksić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Srđan Stevanović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Miloš Bugarčić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Razni prehrambeni proizvodi.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85.190,00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Pire krompir i lovorov list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16.240,00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27.04.2021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27.04.2021 12:03:30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Pire krompir i lovorov list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ČAČAK, Milosava Erovića, bb,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106/21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26.4.2021. 09:33:18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ČAČAK, Nikole Tesle, 50,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27.4.2021. 11:05:34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Razni prehrambeni proizvodi.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ČAČAK, Milosava Erovića, bb,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106/21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26.4.2021. 09:33:18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ČAČAK, Nikole Tesle, 50,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27.4.2021. 11:05:34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Pire krompir i lovorov list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20520.00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 uplatom na racun ponudjaca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14476.00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17371.20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Razni prehrambeni proizvodi.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89587.00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101384.00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87890.00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99319.00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Pire krompir i lovorov list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20520.00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 uplatom na racun ponudjaca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14476.00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17371.20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Razni prehrambeni proizvodi.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89587.00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101384.00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fakture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87890.00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99319.00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Pire krompir i lovorov list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17.100,00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20.520,00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14.476,00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17.371,20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Razni prehrambeni proizvodi.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87.890,00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99.319,00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89.587,00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101.384,00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Pire krompir i lovorov list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14.476,00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17.100,00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 pitr krompir odgovar akeitrijumu za izbor ponude.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Razni prehrambeni proizvodi.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87.890,00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BORA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89.587,00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 cena kod 2 partije ( razni prehambreni porizvodi ) viši je od procenjene vrednosti a nije više od tržišne vrednosti.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48" w:name="_Hlk32839505_0"/>
      <w:bookmarkStart w:id="49" w:name="1_0"/>
      <w:bookmarkEnd w:id="49"/>
      <w:r>
        <w:rPr>
          <w:rFonts w:ascii="Calibri" w:eastAsia="Calibri" w:hAnsi="Calibri" w:cs="Calibri"/>
        </w:rPr>
        <w:t>Za partiju 2 ( razni prehrambeni proizvodi ) prihvaćena je ponuda ponuđača ILA PROMET DOO ČAČAČK, zato što je viša od procenjene vrednosti ali nije vioša od ponuđene cene drugog ponuđača niti od tržišne cene.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48"/>
      <w:bookmarkStart w:id="50" w:name="2_0"/>
      <w:bookmarkEnd w:id="50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